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3B9A8A" w14:textId="1D83FC6C" w:rsidR="005970BD" w:rsidRPr="00F64F29" w:rsidRDefault="005970BD" w:rsidP="005970BD">
      <w:pPr>
        <w:jc w:val="center"/>
        <w:rPr>
          <w:b/>
          <w:bCs/>
          <w:color w:val="FF0000"/>
          <w:sz w:val="180"/>
          <w:szCs w:val="180"/>
        </w:rPr>
      </w:pPr>
      <w:r w:rsidRPr="00F64F29">
        <w:rPr>
          <w:b/>
          <w:bCs/>
          <w:color w:val="FF0000"/>
          <w:sz w:val="180"/>
          <w:szCs w:val="180"/>
        </w:rPr>
        <w:t>INFOLINIA</w:t>
      </w:r>
    </w:p>
    <w:p w14:paraId="2EEE1D06" w14:textId="7EAF7B5E" w:rsidR="00CF5A7C" w:rsidRPr="00B803C7" w:rsidRDefault="005970BD" w:rsidP="00B803C7">
      <w:pPr>
        <w:jc w:val="center"/>
        <w:rPr>
          <w:sz w:val="200"/>
          <w:szCs w:val="200"/>
        </w:rPr>
      </w:pPr>
      <w:r w:rsidRPr="005970BD">
        <w:rPr>
          <w:sz w:val="56"/>
          <w:szCs w:val="56"/>
        </w:rPr>
        <w:t>Z</w:t>
      </w:r>
      <w:r w:rsidRPr="005970BD">
        <w:rPr>
          <w:sz w:val="56"/>
          <w:szCs w:val="56"/>
        </w:rPr>
        <w:t xml:space="preserve">ostała uruchomiona specjalna infolinia NFZ dla wszystkich Polaków, która będzie dotyczyła spraw związanych z </w:t>
      </w:r>
      <w:r w:rsidRPr="005970BD">
        <w:rPr>
          <w:sz w:val="56"/>
          <w:szCs w:val="56"/>
        </w:rPr>
        <w:t>KORONAWIRUSEM</w:t>
      </w:r>
      <w:r w:rsidRPr="005970BD">
        <w:rPr>
          <w:sz w:val="56"/>
          <w:szCs w:val="56"/>
        </w:rPr>
        <w:t xml:space="preserve">. </w:t>
      </w:r>
      <w:r>
        <w:rPr>
          <w:sz w:val="56"/>
          <w:szCs w:val="56"/>
        </w:rPr>
        <w:br/>
      </w:r>
      <w:r w:rsidRPr="005970BD">
        <w:rPr>
          <w:sz w:val="56"/>
          <w:szCs w:val="56"/>
        </w:rPr>
        <w:t xml:space="preserve">Mieszkańcy całego kraju </w:t>
      </w:r>
      <w:r w:rsidRPr="005970BD">
        <w:rPr>
          <w:sz w:val="56"/>
          <w:szCs w:val="56"/>
        </w:rPr>
        <w:t>mogą</w:t>
      </w:r>
      <w:r w:rsidRPr="005970BD">
        <w:rPr>
          <w:sz w:val="56"/>
          <w:szCs w:val="56"/>
        </w:rPr>
        <w:t xml:space="preserve"> dzwonić na numer </w:t>
      </w:r>
      <w:r>
        <w:br/>
      </w:r>
      <w:r w:rsidRPr="00F64F29">
        <w:rPr>
          <w:b/>
          <w:bCs/>
          <w:color w:val="FF0000"/>
          <w:sz w:val="240"/>
          <w:szCs w:val="240"/>
        </w:rPr>
        <w:t>800 190 590</w:t>
      </w:r>
      <w:bookmarkStart w:id="0" w:name="_GoBack"/>
      <w:bookmarkEnd w:id="0"/>
    </w:p>
    <w:sectPr w:rsidR="00CF5A7C" w:rsidRPr="00B803C7" w:rsidSect="005970B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0FD"/>
    <w:rsid w:val="001E6BE0"/>
    <w:rsid w:val="005970BD"/>
    <w:rsid w:val="008E0635"/>
    <w:rsid w:val="00A1358D"/>
    <w:rsid w:val="00B803C7"/>
    <w:rsid w:val="00CF5A7C"/>
    <w:rsid w:val="00DB40FD"/>
    <w:rsid w:val="00F6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51D13"/>
  <w15:chartTrackingRefBased/>
  <w15:docId w15:val="{B8525F67-7491-4BC0-81EE-F38E89C53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970B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168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Duniec</dc:creator>
  <cp:keywords/>
  <dc:description/>
  <cp:lastModifiedBy>Rafał Duniec</cp:lastModifiedBy>
  <cp:revision>7</cp:revision>
  <cp:lastPrinted>2020-02-26T12:16:00Z</cp:lastPrinted>
  <dcterms:created xsi:type="dcterms:W3CDTF">2020-02-26T12:08:00Z</dcterms:created>
  <dcterms:modified xsi:type="dcterms:W3CDTF">2020-02-26T12:17:00Z</dcterms:modified>
</cp:coreProperties>
</file>